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76CAA46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B22A47" w:rsidRPr="00B22A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01.11.2025 № 116</w:t>
            </w:r>
            <w:r w:rsidR="00B22A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18AB1" w14:textId="156AFEBD" w:rsidR="00F90C11" w:rsidRDefault="00150124" w:rsidP="00F90C11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F90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F90C11" w:rsidRPr="003D4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</w:t>
            </w:r>
            <w:r w:rsidR="00F90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Оби</w:t>
            </w:r>
          </w:p>
          <w:p w14:paraId="23E45F5F" w14:textId="300FF393" w:rsidR="00F90C11" w:rsidRPr="003D49BE" w:rsidRDefault="00F90C11" w:rsidP="00F90C11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Новосибирской области </w:t>
            </w:r>
            <w:r w:rsidRPr="003D4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82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3D4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82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D4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FD4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82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D4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B82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  <w:permEnd w:id="508718811"/>
          <w:p w14:paraId="7A80C227" w14:textId="6791EE43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40CAF2ED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473A82">
        <w:rPr>
          <w:rFonts w:ascii="Times New Roman" w:hAnsi="Times New Roman" w:cs="Times New Roman"/>
          <w:sz w:val="28"/>
          <w:szCs w:val="28"/>
        </w:rPr>
        <w:t>В соответствии с частью 5 статьи 36  Федерального закона от 20.03.2025 № 33-ФЗ «Об общих принципах организации местного самоуправления в единой системе публичной власти, в целях оказания социальной под</w:t>
      </w:r>
      <w:r w:rsidR="006041E4" w:rsidRPr="006041E4">
        <w:rPr>
          <w:rFonts w:ascii="Times New Roman" w:hAnsi="Times New Roman" w:cs="Times New Roman"/>
          <w:sz w:val="28"/>
          <w:szCs w:val="28"/>
        </w:rPr>
        <w:t>держки гражданам, призванным на военную службу по мобилизации и гражданам, заключившим в добровольном порядке контракты и исполняющим служебные обязанности в составе Вооруженных Сил Российской Федерации, участвующим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 (далее – участники специальной военной операции), и членам их семей, руководствуясь статьями 24</w:t>
      </w:r>
      <w:r w:rsidR="004066E4">
        <w:rPr>
          <w:rFonts w:ascii="Times New Roman" w:hAnsi="Times New Roman" w:cs="Times New Roman"/>
          <w:sz w:val="28"/>
          <w:szCs w:val="28"/>
        </w:rPr>
        <w:t xml:space="preserve"> -</w:t>
      </w:r>
      <w:r w:rsidR="006041E4" w:rsidRPr="006041E4">
        <w:rPr>
          <w:rFonts w:ascii="Times New Roman" w:hAnsi="Times New Roman" w:cs="Times New Roman"/>
          <w:sz w:val="28"/>
          <w:szCs w:val="28"/>
        </w:rPr>
        <w:t xml:space="preserve"> 26 Устава муниципального образования городского округа города Оби Новосибирской области,</w:t>
      </w:r>
      <w:r w:rsidR="006041E4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6A089602" w14:textId="10368E7E" w:rsidR="00042AC4" w:rsidRDefault="00F90C11" w:rsidP="00581F1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460262450" w:edGrp="everyone"/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42AC4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0F4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оказания материальной помощи участникам специальной военной операции и членам их семей, утвержденный постановлением</w:t>
      </w:r>
      <w:r w:rsidR="00DD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Оби Новосибирской области от 12.07.2024 № 916 </w:t>
      </w:r>
      <w:r w:rsidR="00743FE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оказания материальной помощи участникам специальной военной операции и членам их семей»</w:t>
      </w:r>
      <w:r w:rsidR="00B7007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</w:t>
      </w:r>
      <w:r w:rsidR="00042A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9958A7A" w14:textId="7445744B" w:rsidR="006D4E38" w:rsidRDefault="006D4E38" w:rsidP="0091519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</w:t>
      </w:r>
      <w:r w:rsidR="00B827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0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подпунктом</w:t>
      </w:r>
      <w:r w:rsidR="0091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7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519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следующего соде</w:t>
      </w:r>
      <w:r w:rsidR="00A92F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1519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1E87C4" w14:textId="77777777" w:rsidR="00A92FA9" w:rsidRDefault="006D4E38" w:rsidP="00581F1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151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1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гражданская супруга</w:t>
      </w:r>
      <w:r w:rsidR="00A9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погибшего участника специальной военной операции при соблюдении следующих условий:</w:t>
      </w:r>
    </w:p>
    <w:p w14:paraId="04656915" w14:textId="77777777" w:rsidR="00B827CA" w:rsidRDefault="00A92FA9" w:rsidP="00581F1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совместное проживание с погибшим на момент заключения им контракта</w:t>
      </w:r>
      <w:r w:rsidR="00B82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составлять не менее трех лет;</w:t>
      </w:r>
    </w:p>
    <w:p w14:paraId="5F37C42E" w14:textId="77777777" w:rsidR="00B827CA" w:rsidRDefault="00B827CA" w:rsidP="00581F1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совместного несовершеннолетнего ребенка;</w:t>
      </w:r>
    </w:p>
    <w:p w14:paraId="6A6F34DB" w14:textId="254AEFB9" w:rsidR="006D4E38" w:rsidRDefault="00B827CA" w:rsidP="00581F1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факт совместного проживания и ведения общего хозяйства установлен через суд.</w:t>
      </w:r>
      <w:r w:rsidR="00EC60E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7AC5967" w14:textId="427130DD" w:rsidR="000C751E" w:rsidRDefault="000C751E" w:rsidP="00B7007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12 дополнить подпунктом 3:</w:t>
      </w:r>
    </w:p>
    <w:p w14:paraId="45FB2589" w14:textId="0956ED92" w:rsidR="000C751E" w:rsidRDefault="000C751E" w:rsidP="00B7007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«3) п</w:t>
      </w:r>
      <w:r w:rsidRPr="000C75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ревышение суммы материальной помощи, указанной заявителем в заявлении об оказании материальной помощи, над остатком объема доведенных </w:t>
      </w:r>
      <w:r w:rsidRPr="000C75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лимитов по оказанию материальной помощи</w:t>
      </w:r>
      <w:r w:rsidRPr="000C751E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0C75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 специальной военной операции и членам их семей на соответствующий финансовый год.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66E4A412" w14:textId="6D4BBF3B" w:rsidR="00FC5806" w:rsidRPr="000C751E" w:rsidRDefault="00FC5806" w:rsidP="00B7007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Состав</w:t>
      </w:r>
      <w:r w:rsidRPr="00FC5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межведомственной комиссии по вопросам</w:t>
      </w:r>
      <w:r w:rsidRPr="0078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материальной помощи участникам специальной военной операции и членам их семей</w:t>
      </w:r>
      <w:r w:rsidR="0057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0FE1" w:rsidRPr="00504BE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постановлением администрации города Оби Новосибирской области от 12.07.2024 № 916 «О порядке оказания материальной помощи участникам специальной военной операции и членам их семей»</w:t>
      </w:r>
      <w:r w:rsidRPr="00504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 согласно приложению 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DCE2A8" w14:textId="2A16F446" w:rsidR="00F90C11" w:rsidRDefault="00FC5806" w:rsidP="00F90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0C11"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0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85D" w:rsidRPr="00684C6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вопросам общественности, общественной приемной Главы города</w:t>
      </w:r>
      <w:r w:rsidR="00F90C11" w:rsidRPr="004D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</w:t>
      </w:r>
      <w:r w:rsidR="000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F90C11" w:rsidRPr="004D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 w:rsidR="000A39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90C11" w:rsidRPr="004D25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0A39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0C11" w:rsidRPr="004D25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F00539" w14:textId="32707AA4" w:rsidR="00F90C11" w:rsidRPr="0052717A" w:rsidRDefault="00FC5806" w:rsidP="00F90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0C11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данного постановления возложить на заместителя главы администрации</w:t>
      </w:r>
      <w:r w:rsidR="00F90C1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начальника управления образования и культуры</w:t>
      </w:r>
      <w:r w:rsidR="00F90C11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052C67" w14:textId="77777777" w:rsidR="00F90C11" w:rsidRPr="0052717A" w:rsidRDefault="00F90C11" w:rsidP="00F90C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568D0" w14:textId="77777777" w:rsidR="00F90C11" w:rsidRDefault="00F90C11" w:rsidP="00F90C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8A1F4" w14:textId="77777777" w:rsidR="00BF30D6" w:rsidRPr="0052717A" w:rsidRDefault="00BF30D6" w:rsidP="00F90C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2B952" w14:textId="5581D1D5" w:rsidR="00F90C11" w:rsidRPr="0052717A" w:rsidRDefault="00F90C11" w:rsidP="00F90C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 w:rsidR="000C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Оби</w:t>
      </w:r>
    </w:p>
    <w:p w14:paraId="7A5C5CBF" w14:textId="201DBEE5" w:rsidR="00F90C11" w:rsidRDefault="00F90C11" w:rsidP="00F90C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0C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570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C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 Синяев</w:t>
      </w:r>
    </w:p>
    <w:p w14:paraId="2D31CB51" w14:textId="77777777" w:rsidR="009B4E72" w:rsidRDefault="009B4E72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51B3B9" w14:textId="77777777" w:rsidR="009B4E72" w:rsidRDefault="009B4E72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943510" w14:textId="77777777" w:rsidR="009B4E72" w:rsidRDefault="009B4E72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F4348C" w14:textId="77777777" w:rsidR="00B7297E" w:rsidRDefault="00B7297E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42AFB0" w14:textId="77777777" w:rsidR="006D22E1" w:rsidRDefault="006D22E1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A9CF9" w14:textId="77777777" w:rsidR="006D22E1" w:rsidRDefault="006D22E1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44D279" w14:textId="77777777" w:rsidR="006D22E1" w:rsidRDefault="006D22E1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4B59E0" w14:textId="77777777" w:rsidR="006D22E1" w:rsidRDefault="006D22E1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C3D220" w14:textId="77777777" w:rsidR="006D22E1" w:rsidRDefault="006D22E1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60D0BE" w14:textId="77777777" w:rsidR="006D22E1" w:rsidRDefault="006D22E1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34EEEE" w14:textId="77777777" w:rsidR="006D22E1" w:rsidRDefault="006D22E1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BEEC23" w14:textId="77777777" w:rsidR="006D22E1" w:rsidRDefault="006D22E1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75E616" w14:textId="77777777" w:rsidR="006D22E1" w:rsidRDefault="006D22E1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08BEFF" w14:textId="77777777" w:rsidR="006D22E1" w:rsidRDefault="006D22E1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9410C7" w14:textId="77777777" w:rsidR="006D22E1" w:rsidRDefault="006D22E1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54A1D2" w14:textId="77777777" w:rsidR="006D22E1" w:rsidRDefault="006D22E1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D0D4F9" w14:textId="77777777" w:rsidR="006D22E1" w:rsidRDefault="006D22E1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872C94" w14:textId="77777777" w:rsidR="006D22E1" w:rsidRDefault="006D22E1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C5CE41" w14:textId="77777777" w:rsidR="006D22E1" w:rsidRDefault="006D22E1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867F10" w14:textId="77777777" w:rsidR="006D22E1" w:rsidRDefault="006D22E1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311E73" w14:textId="77777777" w:rsidR="00570FE1" w:rsidRDefault="00570FE1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769F1A6" w14:textId="77777777" w:rsidR="00570FE1" w:rsidRDefault="00570FE1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6685F45" w14:textId="77777777" w:rsidR="00570FE1" w:rsidRDefault="00570FE1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FC478F0" w14:textId="5D1F9B8C" w:rsidR="009B4E72" w:rsidRPr="009B4E72" w:rsidRDefault="000C751E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Мамонтова Т.С.</w:t>
      </w:r>
    </w:p>
    <w:p w14:paraId="5A0EFFA5" w14:textId="75852BB8" w:rsidR="006D22E1" w:rsidRDefault="009B4E72" w:rsidP="006D22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E72">
        <w:rPr>
          <w:rFonts w:ascii="Times New Roman" w:hAnsi="Times New Roman" w:cs="Times New Roman"/>
          <w:sz w:val="20"/>
          <w:szCs w:val="20"/>
        </w:rPr>
        <w:t>8</w:t>
      </w:r>
      <w:r w:rsidR="000A39F7">
        <w:rPr>
          <w:rFonts w:ascii="Times New Roman" w:hAnsi="Times New Roman" w:cs="Times New Roman"/>
          <w:sz w:val="20"/>
          <w:szCs w:val="20"/>
        </w:rPr>
        <w:t xml:space="preserve"> (</w:t>
      </w:r>
      <w:r w:rsidRPr="009B4E72">
        <w:rPr>
          <w:rFonts w:ascii="Times New Roman" w:hAnsi="Times New Roman" w:cs="Times New Roman"/>
          <w:sz w:val="20"/>
          <w:szCs w:val="20"/>
        </w:rPr>
        <w:t>38373</w:t>
      </w:r>
      <w:r w:rsidR="000A39F7">
        <w:rPr>
          <w:rFonts w:ascii="Times New Roman" w:hAnsi="Times New Roman" w:cs="Times New Roman"/>
          <w:sz w:val="20"/>
          <w:szCs w:val="20"/>
        </w:rPr>
        <w:t xml:space="preserve">) </w:t>
      </w:r>
      <w:r w:rsidRPr="009B4E72">
        <w:rPr>
          <w:rFonts w:ascii="Times New Roman" w:hAnsi="Times New Roman" w:cs="Times New Roman"/>
          <w:sz w:val="20"/>
          <w:szCs w:val="20"/>
        </w:rPr>
        <w:t>5</w:t>
      </w:r>
      <w:r w:rsidR="000C751E">
        <w:rPr>
          <w:rFonts w:ascii="Times New Roman" w:hAnsi="Times New Roman" w:cs="Times New Roman"/>
          <w:sz w:val="20"/>
          <w:szCs w:val="20"/>
        </w:rPr>
        <w:t>0-955</w:t>
      </w:r>
    </w:p>
    <w:p w14:paraId="39519AA5" w14:textId="09CD52DD" w:rsidR="00FC5806" w:rsidRPr="00E50FF0" w:rsidRDefault="00FC5806" w:rsidP="00570FE1">
      <w:pPr>
        <w:spacing w:line="240" w:lineRule="auto"/>
        <w:ind w:firstLine="652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50FF0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</w:p>
    <w:p w14:paraId="0AA68A94" w14:textId="24F0959E" w:rsidR="00FC5806" w:rsidRPr="00DB5CD5" w:rsidRDefault="00FC5806" w:rsidP="00570FE1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DB5CD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14:paraId="321F130D" w14:textId="77777777" w:rsidR="00FC5806" w:rsidRPr="00E50FF0" w:rsidRDefault="00FC5806" w:rsidP="00570FE1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E50FF0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6D2AB7E8" w14:textId="3CA8A41E" w:rsidR="00FC5806" w:rsidRPr="00E50FF0" w:rsidRDefault="00FC5806" w:rsidP="00570FE1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E50FF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ADE257C" w14:textId="4377BE6B" w:rsidR="00FC5806" w:rsidRPr="00E50FF0" w:rsidRDefault="00FC5806" w:rsidP="00570FE1">
      <w:pPr>
        <w:widowControl w:val="0"/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FF0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r w:rsidR="00B22A47" w:rsidRPr="00B22A47">
        <w:rPr>
          <w:rFonts w:ascii="Times New Roman" w:hAnsi="Times New Roman" w:cs="Times New Roman"/>
          <w:sz w:val="28"/>
          <w:szCs w:val="28"/>
        </w:rPr>
        <w:t>01.11.2025 № 116</w:t>
      </w:r>
      <w:r w:rsidR="00B22A47">
        <w:rPr>
          <w:rFonts w:ascii="Times New Roman" w:hAnsi="Times New Roman" w:cs="Times New Roman"/>
          <w:sz w:val="28"/>
          <w:szCs w:val="28"/>
        </w:rPr>
        <w:t>8</w:t>
      </w:r>
      <w:bookmarkEnd w:id="0"/>
    </w:p>
    <w:p w14:paraId="5750D698" w14:textId="77777777" w:rsidR="00FC5806" w:rsidRDefault="00FC5806" w:rsidP="00FC5806">
      <w:pPr>
        <w:pStyle w:val="ac"/>
        <w:spacing w:line="480" w:lineRule="auto"/>
        <w:jc w:val="center"/>
        <w:rPr>
          <w:b/>
          <w:bCs/>
          <w:szCs w:val="32"/>
        </w:rPr>
      </w:pPr>
    </w:p>
    <w:p w14:paraId="5345692C" w14:textId="77777777" w:rsidR="00FC5806" w:rsidRPr="00325B8F" w:rsidRDefault="00FC5806" w:rsidP="00FC5806">
      <w:pPr>
        <w:pStyle w:val="ac"/>
        <w:spacing w:line="480" w:lineRule="auto"/>
        <w:jc w:val="center"/>
        <w:rPr>
          <w:b/>
          <w:bCs/>
          <w:szCs w:val="32"/>
        </w:rPr>
      </w:pPr>
      <w:r w:rsidRPr="00325B8F">
        <w:rPr>
          <w:b/>
          <w:bCs/>
          <w:szCs w:val="32"/>
        </w:rPr>
        <w:t>СОСТАВ</w:t>
      </w:r>
    </w:p>
    <w:p w14:paraId="28E0A2AA" w14:textId="6B05A789" w:rsidR="00FC5806" w:rsidRPr="00325B8F" w:rsidRDefault="00FC5806" w:rsidP="00FC5806">
      <w:pPr>
        <w:jc w:val="center"/>
        <w:rPr>
          <w:rFonts w:ascii="Times New Roman" w:hAnsi="Times New Roman" w:cs="Times New Roman"/>
          <w:sz w:val="28"/>
          <w:szCs w:val="32"/>
        </w:rPr>
      </w:pPr>
      <w:r w:rsidRPr="00A15D8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межведомственной комисси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</w:t>
      </w:r>
      <w:r w:rsidRPr="00A15D8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по вопросам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оказания</w:t>
      </w:r>
      <w:r w:rsidR="00570FE1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Pr="00A15D8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материальной помощи </w:t>
      </w:r>
      <w:r w:rsidRPr="00ED5853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ED5853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</w:t>
      </w:r>
      <w:r w:rsidRPr="00C855E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Pr="00DB5CD5">
        <w:rPr>
          <w:rFonts w:ascii="Times New Roman" w:hAnsi="Times New Roman" w:cs="Times New Roman"/>
          <w:sz w:val="28"/>
          <w:szCs w:val="28"/>
        </w:rPr>
        <w:t>и членам их семей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652"/>
        <w:gridCol w:w="425"/>
        <w:gridCol w:w="5954"/>
      </w:tblGrid>
      <w:tr w:rsidR="00FC5806" w:rsidRPr="00325B8F" w14:paraId="1C4D2454" w14:textId="77777777" w:rsidTr="00D928EF">
        <w:tc>
          <w:tcPr>
            <w:tcW w:w="3652" w:type="dxa"/>
            <w:hideMark/>
          </w:tcPr>
          <w:p w14:paraId="4CCD19E4" w14:textId="77777777" w:rsidR="00FC5806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73671A44" w14:textId="77777777" w:rsidR="00FC5806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2F8B9" w14:textId="77777777" w:rsidR="0012346A" w:rsidRDefault="0012346A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CBBD4" w14:textId="77777777" w:rsidR="0012346A" w:rsidRDefault="0012346A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785C2" w14:textId="77777777" w:rsidR="00FC5806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14:paraId="7F834268" w14:textId="77777777" w:rsidR="00FC5806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70DEE" w14:textId="77777777" w:rsidR="0012346A" w:rsidRDefault="0012346A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7954D" w14:textId="77777777" w:rsidR="00FC5806" w:rsidRPr="00325B8F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325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hideMark/>
          </w:tcPr>
          <w:p w14:paraId="77479F2F" w14:textId="77777777" w:rsidR="00FC5806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B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1B2C3B7" w14:textId="77777777" w:rsidR="00FC5806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EA011" w14:textId="77777777" w:rsidR="0012346A" w:rsidRDefault="0012346A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F5CF5" w14:textId="77777777" w:rsidR="0012346A" w:rsidRDefault="0012346A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AFDDA" w14:textId="77777777" w:rsidR="00FC5806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AB95AC7" w14:textId="77777777" w:rsidR="00FC5806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DDFFE" w14:textId="77777777" w:rsidR="0012346A" w:rsidRDefault="0012346A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C622E" w14:textId="77777777" w:rsidR="00FC5806" w:rsidRPr="00325B8F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5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14:paraId="78AF4909" w14:textId="77777777" w:rsidR="00FC5806" w:rsidRDefault="00FC5806" w:rsidP="00123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начальник управления образования и культуры администрации</w:t>
            </w:r>
            <w:r w:rsidRPr="00325B8F">
              <w:rPr>
                <w:rFonts w:ascii="Times New Roman" w:hAnsi="Times New Roman" w:cs="Times New Roman"/>
                <w:sz w:val="28"/>
                <w:szCs w:val="28"/>
              </w:rPr>
              <w:t xml:space="preserve"> города Оби Новосибирской области</w:t>
            </w:r>
          </w:p>
          <w:p w14:paraId="7791E5A9" w14:textId="77777777" w:rsidR="00FC5806" w:rsidRDefault="00FC5806" w:rsidP="00123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25B8F">
              <w:rPr>
                <w:rFonts w:ascii="Times New Roman" w:hAnsi="Times New Roman" w:cs="Times New Roman"/>
                <w:sz w:val="28"/>
                <w:szCs w:val="28"/>
              </w:rPr>
              <w:t>ачальник отдела труда и социального обслуживания администрации города Оби Новосибирской области</w:t>
            </w:r>
          </w:p>
          <w:p w14:paraId="33248D4A" w14:textId="77777777" w:rsidR="00FC5806" w:rsidRPr="00325B8F" w:rsidRDefault="00FC5806" w:rsidP="00123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325B8F">
              <w:rPr>
                <w:rFonts w:ascii="Times New Roman" w:hAnsi="Times New Roman" w:cs="Times New Roman"/>
                <w:sz w:val="28"/>
                <w:szCs w:val="28"/>
              </w:rPr>
              <w:t xml:space="preserve"> отдела труда и социального обслуживания администрации города Оби Новосибирской области</w:t>
            </w:r>
          </w:p>
        </w:tc>
      </w:tr>
      <w:tr w:rsidR="00FC5806" w:rsidRPr="00325B8F" w14:paraId="55803B2A" w14:textId="77777777" w:rsidTr="00D928EF">
        <w:tc>
          <w:tcPr>
            <w:tcW w:w="3652" w:type="dxa"/>
          </w:tcPr>
          <w:p w14:paraId="56777930" w14:textId="77777777" w:rsidR="00FC5806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25" w:type="dxa"/>
          </w:tcPr>
          <w:p w14:paraId="40711C00" w14:textId="77777777" w:rsidR="00FC5806" w:rsidRPr="00325B8F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4E4C059D" w14:textId="582F806B" w:rsidR="00FC5806" w:rsidRPr="006F55B7" w:rsidRDefault="00FC5806" w:rsidP="006F5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12346A">
              <w:rPr>
                <w:rFonts w:ascii="Times New Roman" w:hAnsi="Times New Roman"/>
                <w:sz w:val="28"/>
                <w:szCs w:val="28"/>
              </w:rPr>
              <w:t>аместитель главы администрации,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финансов и налоговой политики</w:t>
            </w:r>
            <w:r w:rsidRPr="00325B8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Оби Новосибирской области</w:t>
            </w:r>
          </w:p>
        </w:tc>
      </w:tr>
      <w:tr w:rsidR="00FC5806" w:rsidRPr="00325B8F" w14:paraId="63F67854" w14:textId="77777777" w:rsidTr="00D928EF">
        <w:tc>
          <w:tcPr>
            <w:tcW w:w="3652" w:type="dxa"/>
          </w:tcPr>
          <w:p w14:paraId="336AA003" w14:textId="77777777" w:rsidR="00FC5806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1C896032" w14:textId="77777777" w:rsidR="00FC5806" w:rsidRPr="00325B8F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5D3C0E1E" w14:textId="3322BEC9" w:rsidR="00FC5806" w:rsidRDefault="00FC5806" w:rsidP="00123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администрации, начальник контрольно-правового управления  </w:t>
            </w:r>
            <w:r w:rsidRPr="00325B8F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Оби Новосибирской области</w:t>
            </w:r>
          </w:p>
        </w:tc>
      </w:tr>
      <w:tr w:rsidR="00FC5806" w:rsidRPr="00325B8F" w14:paraId="219E7CBC" w14:textId="77777777" w:rsidTr="00D928EF">
        <w:tc>
          <w:tcPr>
            <w:tcW w:w="3652" w:type="dxa"/>
          </w:tcPr>
          <w:p w14:paraId="017309C8" w14:textId="77777777" w:rsidR="00FC5806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54AFA46" w14:textId="77777777" w:rsidR="00FC5806" w:rsidRPr="00325B8F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18702740" w14:textId="77777777" w:rsidR="00FC5806" w:rsidRDefault="00FC5806" w:rsidP="00123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экономического развития, промышленности и торговли</w:t>
            </w:r>
            <w:r w:rsidRPr="00325B8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Оби Новосибирской области</w:t>
            </w:r>
          </w:p>
        </w:tc>
      </w:tr>
      <w:tr w:rsidR="00FC5806" w:rsidRPr="00325B8F" w14:paraId="4B52DDD3" w14:textId="77777777" w:rsidTr="00D928EF">
        <w:trPr>
          <w:trHeight w:val="998"/>
        </w:trPr>
        <w:tc>
          <w:tcPr>
            <w:tcW w:w="3652" w:type="dxa"/>
          </w:tcPr>
          <w:p w14:paraId="5823F626" w14:textId="77777777" w:rsidR="00FC5806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6A6FAB0" w14:textId="77777777" w:rsidR="00FC5806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EEC233A" w14:textId="77777777" w:rsidR="00FC5806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05A7C" w14:textId="77777777" w:rsidR="00FC5806" w:rsidRPr="00325B8F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26C2EF9" w14:textId="77777777" w:rsidR="00FC5806" w:rsidRPr="003A2080" w:rsidRDefault="00FC5806" w:rsidP="00123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3A2080">
              <w:rPr>
                <w:rFonts w:ascii="Times New Roman" w:hAnsi="Times New Roman"/>
                <w:sz w:val="28"/>
                <w:szCs w:val="28"/>
              </w:rPr>
              <w:t xml:space="preserve">иректор муниципального бюджетного </w:t>
            </w:r>
            <w:r w:rsidRPr="003A2080">
              <w:rPr>
                <w:rFonts w:ascii="Times New Roman" w:hAnsi="Times New Roman" w:cs="Times New Roman"/>
                <w:sz w:val="28"/>
                <w:szCs w:val="28"/>
              </w:rPr>
              <w:t>учреждения «Комплексный центр социального обслуживания населения города Оби «Забота</w:t>
            </w:r>
            <w:r w:rsidRPr="003A2080">
              <w:rPr>
                <w:sz w:val="28"/>
                <w:szCs w:val="28"/>
              </w:rPr>
              <w:t>»</w:t>
            </w:r>
          </w:p>
        </w:tc>
      </w:tr>
      <w:tr w:rsidR="00FC5806" w:rsidRPr="00325B8F" w14:paraId="6C003D91" w14:textId="77777777" w:rsidTr="00D928EF">
        <w:tc>
          <w:tcPr>
            <w:tcW w:w="3652" w:type="dxa"/>
          </w:tcPr>
          <w:p w14:paraId="4514B98D" w14:textId="77777777" w:rsidR="00FC5806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471F1E27" w14:textId="77777777" w:rsidR="00FC5806" w:rsidRDefault="00FC5806" w:rsidP="001234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14:paraId="0FD4A666" w14:textId="77777777" w:rsidR="00FC5806" w:rsidRDefault="00FC5806" w:rsidP="001234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специалист, руководитель</w:t>
            </w:r>
            <w:r w:rsidRPr="005A1D74">
              <w:rPr>
                <w:rFonts w:ascii="Times New Roman" w:hAnsi="Times New Roman" w:cs="Times New Roman"/>
                <w:sz w:val="28"/>
                <w:szCs w:val="28"/>
              </w:rPr>
              <w:t xml:space="preserve"> военно-учетного стола</w:t>
            </w:r>
            <w:r w:rsidRPr="00325B8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Оби Новосибирской области</w:t>
            </w:r>
          </w:p>
        </w:tc>
      </w:tr>
    </w:tbl>
    <w:p w14:paraId="6A6671EA" w14:textId="77777777" w:rsidR="006F55B7" w:rsidRDefault="006F55B7" w:rsidP="006F55B7">
      <w:pPr>
        <w:spacing w:line="240" w:lineRule="auto"/>
        <w:ind w:firstLine="709"/>
        <w:contextualSpacing/>
        <w:jc w:val="both"/>
        <w:rPr>
          <w:sz w:val="28"/>
          <w:szCs w:val="28"/>
        </w:rPr>
      </w:pPr>
    </w:p>
    <w:p w14:paraId="328A36DA" w14:textId="0B83066F" w:rsidR="006A5D05" w:rsidRPr="006F55B7" w:rsidRDefault="006F55B7" w:rsidP="006F55B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FC5806" w:rsidRPr="006F55B7">
        <w:rPr>
          <w:rFonts w:ascii="Times New Roman" w:hAnsi="Times New Roman" w:cs="Times New Roman"/>
          <w:sz w:val="28"/>
          <w:szCs w:val="28"/>
        </w:rPr>
        <w:t>___________</w:t>
      </w:r>
      <w:permEnd w:id="460262450"/>
    </w:p>
    <w:sectPr w:rsidR="006A5D05" w:rsidRPr="006F55B7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A8E9C" w14:textId="77777777" w:rsidR="00B71A8F" w:rsidRDefault="00B71A8F" w:rsidP="003F66EC">
      <w:r>
        <w:separator/>
      </w:r>
    </w:p>
  </w:endnote>
  <w:endnote w:type="continuationSeparator" w:id="0">
    <w:p w14:paraId="3F287A78" w14:textId="77777777" w:rsidR="00B71A8F" w:rsidRDefault="00B71A8F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28AC2" w14:textId="77777777" w:rsidR="00B71A8F" w:rsidRDefault="00B71A8F" w:rsidP="003F66EC">
      <w:r>
        <w:separator/>
      </w:r>
    </w:p>
  </w:footnote>
  <w:footnote w:type="continuationSeparator" w:id="0">
    <w:p w14:paraId="10505BDB" w14:textId="77777777" w:rsidR="00B71A8F" w:rsidRDefault="00B71A8F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tWYuoaO/Rcatv2W99yJ/iat6gjtQkGO25Zz4CIfYS9KpsvVmOchF5VXFLJvavTe3ZhGFymnm0nHnB6HhMK2IA==" w:salt="GhosUwWQ/reTHq/xYfxls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42AC4"/>
    <w:rsid w:val="000A39F7"/>
    <w:rsid w:val="000C751E"/>
    <w:rsid w:val="000F4944"/>
    <w:rsid w:val="001216D1"/>
    <w:rsid w:val="0012346A"/>
    <w:rsid w:val="00124022"/>
    <w:rsid w:val="00150124"/>
    <w:rsid w:val="00170197"/>
    <w:rsid w:val="001C2377"/>
    <w:rsid w:val="00287316"/>
    <w:rsid w:val="002C4AE6"/>
    <w:rsid w:val="00325A7F"/>
    <w:rsid w:val="0035180A"/>
    <w:rsid w:val="00352E60"/>
    <w:rsid w:val="00384D27"/>
    <w:rsid w:val="003A3F38"/>
    <w:rsid w:val="003A78C1"/>
    <w:rsid w:val="003F66EC"/>
    <w:rsid w:val="004066E4"/>
    <w:rsid w:val="0041022D"/>
    <w:rsid w:val="00432829"/>
    <w:rsid w:val="00471C2F"/>
    <w:rsid w:val="00473A82"/>
    <w:rsid w:val="00475BA5"/>
    <w:rsid w:val="00493F47"/>
    <w:rsid w:val="004A76C9"/>
    <w:rsid w:val="004B27E4"/>
    <w:rsid w:val="004C54C0"/>
    <w:rsid w:val="004D592D"/>
    <w:rsid w:val="00504BEA"/>
    <w:rsid w:val="005235EC"/>
    <w:rsid w:val="00570FE1"/>
    <w:rsid w:val="00581F14"/>
    <w:rsid w:val="005E1C91"/>
    <w:rsid w:val="006041E4"/>
    <w:rsid w:val="00611F22"/>
    <w:rsid w:val="00612EDF"/>
    <w:rsid w:val="00620C9B"/>
    <w:rsid w:val="006353C5"/>
    <w:rsid w:val="006355B5"/>
    <w:rsid w:val="0067033A"/>
    <w:rsid w:val="00672082"/>
    <w:rsid w:val="006A25A3"/>
    <w:rsid w:val="006A5D05"/>
    <w:rsid w:val="006D1841"/>
    <w:rsid w:val="006D22E1"/>
    <w:rsid w:val="006D4E38"/>
    <w:rsid w:val="006E247A"/>
    <w:rsid w:val="006F304D"/>
    <w:rsid w:val="006F55B7"/>
    <w:rsid w:val="006F588C"/>
    <w:rsid w:val="007363A2"/>
    <w:rsid w:val="00741F30"/>
    <w:rsid w:val="00743FEA"/>
    <w:rsid w:val="007556B2"/>
    <w:rsid w:val="00776888"/>
    <w:rsid w:val="007807D7"/>
    <w:rsid w:val="007A63DF"/>
    <w:rsid w:val="00820D4D"/>
    <w:rsid w:val="008605F5"/>
    <w:rsid w:val="008A67FA"/>
    <w:rsid w:val="008B01B0"/>
    <w:rsid w:val="008D1A3F"/>
    <w:rsid w:val="008F47C8"/>
    <w:rsid w:val="0091519D"/>
    <w:rsid w:val="00936CF3"/>
    <w:rsid w:val="009B1A57"/>
    <w:rsid w:val="009B4E72"/>
    <w:rsid w:val="009B6195"/>
    <w:rsid w:val="00A6056E"/>
    <w:rsid w:val="00A92FA9"/>
    <w:rsid w:val="00AB779A"/>
    <w:rsid w:val="00AC3CEA"/>
    <w:rsid w:val="00AC3D4E"/>
    <w:rsid w:val="00AD6BD0"/>
    <w:rsid w:val="00AF1D44"/>
    <w:rsid w:val="00B0485D"/>
    <w:rsid w:val="00B22A47"/>
    <w:rsid w:val="00B409AC"/>
    <w:rsid w:val="00B70075"/>
    <w:rsid w:val="00B71A8F"/>
    <w:rsid w:val="00B7297E"/>
    <w:rsid w:val="00B825A1"/>
    <w:rsid w:val="00B827CA"/>
    <w:rsid w:val="00BC1D37"/>
    <w:rsid w:val="00BE0D06"/>
    <w:rsid w:val="00BF30D6"/>
    <w:rsid w:val="00C0110E"/>
    <w:rsid w:val="00C05758"/>
    <w:rsid w:val="00C16242"/>
    <w:rsid w:val="00C2280F"/>
    <w:rsid w:val="00C82258"/>
    <w:rsid w:val="00CB079A"/>
    <w:rsid w:val="00CB321E"/>
    <w:rsid w:val="00CB7A57"/>
    <w:rsid w:val="00CD1D20"/>
    <w:rsid w:val="00D433DD"/>
    <w:rsid w:val="00D512BF"/>
    <w:rsid w:val="00D526EC"/>
    <w:rsid w:val="00D62917"/>
    <w:rsid w:val="00DA1331"/>
    <w:rsid w:val="00DB1F8C"/>
    <w:rsid w:val="00DD13F8"/>
    <w:rsid w:val="00DD6828"/>
    <w:rsid w:val="00E0133F"/>
    <w:rsid w:val="00E102EA"/>
    <w:rsid w:val="00E270C0"/>
    <w:rsid w:val="00E33E5D"/>
    <w:rsid w:val="00E543BA"/>
    <w:rsid w:val="00E74D6C"/>
    <w:rsid w:val="00EC41D9"/>
    <w:rsid w:val="00EC60E0"/>
    <w:rsid w:val="00ED143E"/>
    <w:rsid w:val="00ED1789"/>
    <w:rsid w:val="00EE5E3E"/>
    <w:rsid w:val="00EE6323"/>
    <w:rsid w:val="00F304BB"/>
    <w:rsid w:val="00F47CC7"/>
    <w:rsid w:val="00F75559"/>
    <w:rsid w:val="00F90C11"/>
    <w:rsid w:val="00FA78B9"/>
    <w:rsid w:val="00FB2C48"/>
    <w:rsid w:val="00FC5806"/>
    <w:rsid w:val="00FD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docId w15:val="{5A22F8FE-5FAD-49C1-B90D-2D7889ED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042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42AC4"/>
    <w:rPr>
      <w:rFonts w:ascii="Tahoma" w:hAnsi="Tahoma" w:cs="Tahoma"/>
      <w:sz w:val="16"/>
      <w:szCs w:val="16"/>
    </w:rPr>
  </w:style>
  <w:style w:type="paragraph" w:styleId="ac">
    <w:name w:val="Body Text"/>
    <w:basedOn w:val="a0"/>
    <w:link w:val="ad"/>
    <w:uiPriority w:val="1"/>
    <w:qFormat/>
    <w:rsid w:val="00FC580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d">
    <w:name w:val="Основной текст Знак"/>
    <w:basedOn w:val="a1"/>
    <w:link w:val="ac"/>
    <w:uiPriority w:val="1"/>
    <w:rsid w:val="00FC5806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7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71003">
                  <w:marLeft w:val="7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660</Words>
  <Characters>3763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5</cp:revision>
  <cp:lastPrinted>2025-05-28T05:59:00Z</cp:lastPrinted>
  <dcterms:created xsi:type="dcterms:W3CDTF">2025-10-30T07:33:00Z</dcterms:created>
  <dcterms:modified xsi:type="dcterms:W3CDTF">2025-11-05T02:12:00Z</dcterms:modified>
</cp:coreProperties>
</file>